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0E3B5B" w:rsidTr="000E3B5B">
        <w:tc>
          <w:tcPr>
            <w:tcW w:w="4788" w:type="dxa"/>
          </w:tcPr>
          <w:p w:rsidR="000E3B5B" w:rsidRPr="000E3B5B" w:rsidRDefault="000E3B5B" w:rsidP="000E3B5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E3B5B">
              <w:rPr>
                <w:rStyle w:val="shorttext"/>
                <w:rFonts w:cs="B Titr"/>
                <w:b/>
                <w:bCs/>
                <w:sz w:val="18"/>
                <w:szCs w:val="18"/>
              </w:rPr>
              <w:t>Doctor's name</w:t>
            </w:r>
          </w:p>
        </w:tc>
        <w:tc>
          <w:tcPr>
            <w:tcW w:w="4788" w:type="dxa"/>
          </w:tcPr>
          <w:p w:rsidR="000E3B5B" w:rsidRDefault="000E3B5B" w:rsidP="000E3B5B">
            <w:pPr>
              <w:bidi/>
              <w:jc w:val="center"/>
              <w:rPr>
                <w:rtl/>
                <w:lang w:bidi="fa-IR"/>
              </w:rPr>
            </w:pPr>
            <w:r w:rsidRPr="000E3B5B">
              <w:rPr>
                <w:rStyle w:val="shorttext"/>
                <w:rFonts w:cs="B Titr"/>
                <w:b/>
                <w:bCs/>
                <w:sz w:val="18"/>
                <w:szCs w:val="18"/>
              </w:rPr>
              <w:t>Expertise</w:t>
            </w:r>
          </w:p>
        </w:tc>
      </w:tr>
      <w:tr w:rsidR="000E3B5B" w:rsidTr="000E3B5B">
        <w:tc>
          <w:tcPr>
            <w:tcW w:w="4788" w:type="dxa"/>
          </w:tcPr>
          <w:p w:rsidR="002D7F95" w:rsidRDefault="000E3B5B" w:rsidP="002D7F9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Style w:val="shorttext"/>
              </w:rPr>
              <w:t>Dr. Tan</w:t>
            </w:r>
            <w:r w:rsidR="00D635B0">
              <w:rPr>
                <w:rStyle w:val="shorttext"/>
              </w:rPr>
              <w:t>i</w:t>
            </w:r>
            <w:r>
              <w:rPr>
                <w:rStyle w:val="shorttext"/>
              </w:rPr>
              <w:t>ya Amini</w:t>
            </w:r>
          </w:p>
          <w:p w:rsidR="002D7F95" w:rsidRDefault="002D7F95" w:rsidP="002D7F9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lang w:bidi="fa-IR"/>
              </w:rPr>
              <w:drawing>
                <wp:inline distT="0" distB="0" distL="0" distR="0">
                  <wp:extent cx="981075" cy="1342077"/>
                  <wp:effectExtent l="19050" t="0" r="9525" b="0"/>
                  <wp:docPr id="1" name="Picture 0" descr="تانيا امين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انيا اميني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14" cy="134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3B5B" w:rsidRDefault="000E3B5B" w:rsidP="00035F03">
            <w:pPr>
              <w:bidi/>
              <w:jc w:val="center"/>
              <w:rPr>
                <w:rtl/>
                <w:lang w:bidi="fa-IR"/>
              </w:rPr>
            </w:pPr>
            <w:r>
              <w:rPr>
                <w:rStyle w:val="shorttext"/>
              </w:rPr>
              <w:t>Obstetricians</w:t>
            </w:r>
          </w:p>
        </w:tc>
      </w:tr>
      <w:tr w:rsidR="000E3B5B" w:rsidTr="000E3B5B">
        <w:tc>
          <w:tcPr>
            <w:tcW w:w="4788" w:type="dxa"/>
          </w:tcPr>
          <w:p w:rsidR="000E3B5B" w:rsidRDefault="00035F03" w:rsidP="00AE006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Style w:val="shorttext"/>
              </w:rPr>
              <w:t>Dr. Farahnaz Keshavarz</w:t>
            </w:r>
          </w:p>
        </w:tc>
        <w:tc>
          <w:tcPr>
            <w:tcW w:w="4788" w:type="dxa"/>
          </w:tcPr>
          <w:p w:rsidR="000E3B5B" w:rsidRDefault="00035F03" w:rsidP="00035F03">
            <w:pPr>
              <w:bidi/>
              <w:jc w:val="center"/>
              <w:rPr>
                <w:rtl/>
                <w:lang w:bidi="fa-IR"/>
              </w:rPr>
            </w:pPr>
            <w:r>
              <w:rPr>
                <w:rStyle w:val="shorttext"/>
              </w:rPr>
              <w:t>sterility Fellowship</w:t>
            </w:r>
          </w:p>
        </w:tc>
      </w:tr>
      <w:tr w:rsidR="000E3B5B" w:rsidTr="000E3B5B">
        <w:tc>
          <w:tcPr>
            <w:tcW w:w="4788" w:type="dxa"/>
          </w:tcPr>
          <w:p w:rsidR="002D7F95" w:rsidRDefault="000622E7" w:rsidP="002D7F95">
            <w:pPr>
              <w:bidi/>
              <w:jc w:val="center"/>
              <w:rPr>
                <w:lang w:bidi="fa-IR"/>
              </w:rPr>
            </w:pPr>
            <w:r>
              <w:rPr>
                <w:rStyle w:val="shorttext"/>
              </w:rPr>
              <w:t>Dr. Nasrin Jalilian</w:t>
            </w:r>
          </w:p>
          <w:p w:rsidR="002D7F95" w:rsidRDefault="002D7F95" w:rsidP="002D7F9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noProof/>
                <w:lang w:bidi="fa-IR"/>
              </w:rPr>
              <w:drawing>
                <wp:inline distT="0" distB="0" distL="0" distR="0">
                  <wp:extent cx="1743075" cy="1438275"/>
                  <wp:effectExtent l="19050" t="0" r="9525" b="0"/>
                  <wp:docPr id="2" name="Picture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3B5B" w:rsidRDefault="00AE0065" w:rsidP="00AE0065">
            <w:pPr>
              <w:bidi/>
              <w:jc w:val="center"/>
              <w:rPr>
                <w:rtl/>
                <w:lang w:bidi="fa-IR"/>
              </w:rPr>
            </w:pPr>
            <w:r>
              <w:rPr>
                <w:rStyle w:val="shorttext"/>
              </w:rPr>
              <w:t>sterility Fellowship</w:t>
            </w:r>
          </w:p>
        </w:tc>
      </w:tr>
      <w:tr w:rsidR="000E3B5B" w:rsidTr="000E3B5B">
        <w:tc>
          <w:tcPr>
            <w:tcW w:w="4788" w:type="dxa"/>
          </w:tcPr>
          <w:p w:rsidR="002D7F95" w:rsidRDefault="00D635B0" w:rsidP="002D7F9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Style w:val="shorttext"/>
              </w:rPr>
              <w:t xml:space="preserve">Dr. </w:t>
            </w:r>
            <w:r w:rsidR="002D7F95">
              <w:rPr>
                <w:rStyle w:val="shorttext"/>
              </w:rPr>
              <w:t>Batoole Abrashpoor</w:t>
            </w:r>
          </w:p>
          <w:p w:rsidR="002D7F95" w:rsidRDefault="002D7F95" w:rsidP="002D7F95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noProof/>
                <w:lang w:bidi="fa-IR"/>
              </w:rPr>
              <w:drawing>
                <wp:inline distT="0" distB="0" distL="0" distR="0">
                  <wp:extent cx="1371600" cy="1697831"/>
                  <wp:effectExtent l="19050" t="0" r="0" b="0"/>
                  <wp:docPr id="3" name="Picture 2" descr="دکتر بتوله ابرش  متخصص زنان پو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بتوله ابرش  متخصص زنان پور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985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E3B5B" w:rsidRDefault="002D7F95" w:rsidP="002D7F9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Style w:val="shorttext"/>
              </w:rPr>
              <w:t>Obstetricians</w:t>
            </w:r>
          </w:p>
        </w:tc>
      </w:tr>
      <w:tr w:rsidR="002D7F95" w:rsidTr="000E3B5B"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  <w:rFonts w:hint="cs"/>
                <w:rtl/>
                <w:lang w:bidi="fa-IR"/>
              </w:rPr>
            </w:pPr>
            <w:r>
              <w:rPr>
                <w:rStyle w:val="shorttext"/>
              </w:rPr>
              <w:t>Dr. Elham Kheirollahi</w:t>
            </w:r>
          </w:p>
          <w:p w:rsidR="002D7F95" w:rsidRDefault="002D7F95" w:rsidP="002D7F95">
            <w:pPr>
              <w:bidi/>
              <w:jc w:val="center"/>
              <w:rPr>
                <w:rStyle w:val="shorttext"/>
                <w:rFonts w:hint="cs"/>
                <w:rtl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209675" cy="1009650"/>
                  <wp:effectExtent l="19050" t="0" r="9525" b="0"/>
                  <wp:docPr id="4" name="Picture 3" descr="دکتر الهام خیرالله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الهام خیرالله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76" cy="101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</w:p>
        </w:tc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Obstetricians</w:t>
            </w:r>
          </w:p>
        </w:tc>
      </w:tr>
      <w:tr w:rsidR="002D7F95" w:rsidTr="000E3B5B"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Dr. Mojgan Chaghakaboodi</w:t>
            </w:r>
          </w:p>
          <w:p w:rsidR="002D7F95" w:rsidRDefault="002D7F95" w:rsidP="002D7F95">
            <w:pPr>
              <w:bidi/>
              <w:rPr>
                <w:rStyle w:val="shorttext"/>
                <w:rFonts w:hint="cs"/>
                <w:lang w:bidi="fa-IR"/>
              </w:rPr>
            </w:pPr>
          </w:p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666875" cy="1152525"/>
                  <wp:effectExtent l="19050" t="0" r="9525" b="0"/>
                  <wp:docPr id="5" name="Picture 4" descr="دکتر مژگان چقاکبو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مژگان چقاکبودی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Obstetricians</w:t>
            </w:r>
          </w:p>
        </w:tc>
      </w:tr>
      <w:tr w:rsidR="002D7F95" w:rsidTr="000E3B5B"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  <w:lang w:bidi="fa-IR"/>
              </w:rPr>
            </w:pPr>
            <w:r>
              <w:rPr>
                <w:rStyle w:val="shorttext"/>
                <w:lang w:bidi="fa-IR"/>
              </w:rPr>
              <w:lastRenderedPageBreak/>
              <w:t>Dr. Mojgan Rajaati</w:t>
            </w:r>
          </w:p>
          <w:p w:rsidR="002D7F95" w:rsidRDefault="002D7F95" w:rsidP="002D7F95">
            <w:pPr>
              <w:bidi/>
              <w:jc w:val="center"/>
              <w:rPr>
                <w:rStyle w:val="shorttext"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466850" cy="1447800"/>
                  <wp:effectExtent l="19050" t="0" r="0" b="0"/>
                  <wp:docPr id="6" name="Picture 5" descr="دکتر مژگان رجعت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مژگان رجعتی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rStyle w:val="shorttext"/>
              </w:rPr>
              <w:t>Obstetricians</w:t>
            </w:r>
          </w:p>
        </w:tc>
      </w:tr>
      <w:tr w:rsidR="002D7F95" w:rsidTr="000E3B5B"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  <w:lang w:bidi="fa-IR"/>
              </w:rPr>
            </w:pPr>
            <w:r>
              <w:rPr>
                <w:rStyle w:val="shorttext"/>
              </w:rPr>
              <w:t>Dr. Jahangir Sayadi</w:t>
            </w:r>
          </w:p>
          <w:p w:rsidR="002D7F95" w:rsidRDefault="002D7F95" w:rsidP="002D7F95">
            <w:pPr>
              <w:bidi/>
              <w:jc w:val="center"/>
              <w:rPr>
                <w:rStyle w:val="shorttext"/>
                <w:lang w:bidi="fa-IR"/>
              </w:rPr>
            </w:pPr>
            <w:r>
              <w:rPr>
                <w:rFonts w:hint="cs"/>
                <w:noProof/>
                <w:lang w:bidi="fa-IR"/>
              </w:rPr>
              <w:drawing>
                <wp:inline distT="0" distB="0" distL="0" distR="0">
                  <wp:extent cx="1755648" cy="1737360"/>
                  <wp:effectExtent l="19050" t="0" r="0" b="0"/>
                  <wp:docPr id="7" name="Picture 6" descr="دکتر جهانگیر  متخصص اطفال صیا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جهانگیر  متخصص اطفال صیادی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  <w:rFonts w:hint="cs"/>
                <w:lang w:bidi="fa-IR"/>
              </w:rPr>
            </w:pPr>
            <w:r>
              <w:rPr>
                <w:rStyle w:val="shorttext"/>
                <w:lang/>
              </w:rPr>
              <w:t>Neonatal specialist</w:t>
            </w:r>
          </w:p>
        </w:tc>
      </w:tr>
      <w:tr w:rsidR="002D7F95" w:rsidTr="000E3B5B"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  <w:rFonts w:hint="cs"/>
                <w:rtl/>
                <w:lang w:bidi="fa-IR"/>
              </w:rPr>
            </w:pPr>
            <w:r>
              <w:rPr>
                <w:rStyle w:val="shorttext"/>
              </w:rPr>
              <w:t>Dr. Yegane Pasharavesh</w:t>
            </w:r>
          </w:p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55648" cy="1737360"/>
                  <wp:effectExtent l="19050" t="0" r="0" b="0"/>
                  <wp:docPr id="8" name="Picture 7" descr="دکتر یگانه   متخصص اطفال پاشارو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کتر یگانه   متخصص اطفال پاشاروش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D7F95" w:rsidRDefault="002D7F95" w:rsidP="002D7F95">
            <w:pPr>
              <w:bidi/>
              <w:jc w:val="center"/>
              <w:rPr>
                <w:rStyle w:val="shorttext"/>
              </w:rPr>
            </w:pPr>
            <w:r>
              <w:rPr>
                <w:rStyle w:val="shorttext"/>
                <w:lang/>
              </w:rPr>
              <w:t>Neonatal specialist</w:t>
            </w:r>
          </w:p>
        </w:tc>
      </w:tr>
    </w:tbl>
    <w:p w:rsidR="0059799F" w:rsidRDefault="0059799F" w:rsidP="000E3B5B">
      <w:pPr>
        <w:bidi/>
        <w:rPr>
          <w:rtl/>
          <w:lang w:bidi="fa-IR"/>
        </w:rPr>
      </w:pPr>
    </w:p>
    <w:sectPr w:rsidR="0059799F" w:rsidSect="0076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E3B5B"/>
    <w:rsid w:val="00035F03"/>
    <w:rsid w:val="000622E7"/>
    <w:rsid w:val="000E3B5B"/>
    <w:rsid w:val="002D7F95"/>
    <w:rsid w:val="003E171A"/>
    <w:rsid w:val="0059799F"/>
    <w:rsid w:val="007672B1"/>
    <w:rsid w:val="00986DA2"/>
    <w:rsid w:val="00AE0065"/>
    <w:rsid w:val="00B60B75"/>
    <w:rsid w:val="00D6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E3B5B"/>
  </w:style>
  <w:style w:type="paragraph" w:styleId="BalloonText">
    <w:name w:val="Balloon Text"/>
    <w:basedOn w:val="Normal"/>
    <w:link w:val="BalloonTextChar"/>
    <w:uiPriority w:val="99"/>
    <w:semiHidden/>
    <w:unhideWhenUsed/>
    <w:rsid w:val="002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</cp:revision>
  <dcterms:created xsi:type="dcterms:W3CDTF">2018-06-28T07:53:00Z</dcterms:created>
  <dcterms:modified xsi:type="dcterms:W3CDTF">2018-10-08T10:27:00Z</dcterms:modified>
</cp:coreProperties>
</file>